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9C3328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83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83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FF5534" w:rsidRDefault="00FF5534" w:rsidP="00DA393E">
      <w:pPr>
        <w:spacing w:line="480" w:lineRule="auto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14 декабря 2021 г.</w:t>
      </w:r>
      <w:r w:rsidR="00DA393E" w:rsidRPr="00FF5534">
        <w:rPr>
          <w:sz w:val="28"/>
          <w:szCs w:val="28"/>
        </w:rPr>
        <w:t xml:space="preserve">                                                   </w:t>
      </w:r>
      <w:r w:rsidR="00016E29" w:rsidRPr="00FF5534">
        <w:rPr>
          <w:sz w:val="28"/>
          <w:szCs w:val="28"/>
        </w:rPr>
        <w:t xml:space="preserve">         </w:t>
      </w:r>
      <w:r w:rsidR="00B56C3F" w:rsidRPr="00FF5534">
        <w:rPr>
          <w:sz w:val="28"/>
          <w:szCs w:val="28"/>
        </w:rPr>
        <w:t xml:space="preserve">                       </w:t>
      </w:r>
      <w:r w:rsidRPr="00FF5534">
        <w:rPr>
          <w:sz w:val="28"/>
          <w:szCs w:val="28"/>
        </w:rPr>
        <w:t>№ 642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="00EE2436">
        <w:rPr>
          <w:b/>
          <w:sz w:val="28"/>
          <w:szCs w:val="28"/>
        </w:rPr>
        <w:t>постановление</w:t>
      </w:r>
      <w:r w:rsidR="00C76939">
        <w:rPr>
          <w:b/>
          <w:sz w:val="28"/>
          <w:szCs w:val="28"/>
        </w:rPr>
        <w:t xml:space="preserve"> Главы администрации города Байконур от 07 июня 2017 г. № 162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E2436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>
        <w:rPr>
          <w:sz w:val="28"/>
          <w:szCs w:val="28"/>
        </w:rPr>
        <w:t>й власти от 23 декабря 1995 г.</w:t>
      </w:r>
      <w:r w:rsidR="00C76939" w:rsidRPr="00C76939">
        <w:rPr>
          <w:sz w:val="28"/>
          <w:szCs w:val="28"/>
        </w:rPr>
        <w:t>, с целью совершенствования деятельности администрации города Байконур в сфере защиты населения и территории города Байконур от чрезвычайных ситуаций</w:t>
      </w:r>
    </w:p>
    <w:p w:rsidR="00185338" w:rsidRPr="00A57A72" w:rsidRDefault="00185338" w:rsidP="00EE2436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EE2436" w:rsidRDefault="002D5833" w:rsidP="00EE2436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C76939">
        <w:rPr>
          <w:sz w:val="28"/>
          <w:szCs w:val="28"/>
        </w:rPr>
        <w:t xml:space="preserve">Внести в </w:t>
      </w:r>
      <w:r w:rsidR="00EE2436" w:rsidRPr="00EE2436">
        <w:rPr>
          <w:sz w:val="28"/>
          <w:szCs w:val="28"/>
        </w:rPr>
        <w:t xml:space="preserve">постановление Главы администрации города Байконур </w:t>
      </w:r>
      <w:r w:rsidR="00EE2436">
        <w:rPr>
          <w:sz w:val="28"/>
          <w:szCs w:val="28"/>
        </w:rPr>
        <w:br/>
      </w:r>
      <w:r w:rsidR="00EE2436" w:rsidRPr="00EE2436">
        <w:rPr>
          <w:sz w:val="28"/>
          <w:szCs w:val="28"/>
        </w:rPr>
        <w:t>от 07 июня 2017 г. № 162</w:t>
      </w:r>
      <w:r w:rsidR="00EE2436">
        <w:rPr>
          <w:sz w:val="28"/>
          <w:szCs w:val="28"/>
        </w:rPr>
        <w:t xml:space="preserve"> «</w:t>
      </w:r>
      <w:r w:rsidR="00EE2436" w:rsidRPr="00EE2436">
        <w:rPr>
          <w:sz w:val="28"/>
          <w:szCs w:val="28"/>
        </w:rPr>
        <w:t>О пунктах длительного проживания населения города Байконур</w:t>
      </w:r>
      <w:r w:rsidR="00EE2436">
        <w:rPr>
          <w:sz w:val="28"/>
          <w:szCs w:val="28"/>
        </w:rPr>
        <w:t>» (с изменениями) (далее – постановление Главы администрации № 162) следующие изменения:</w:t>
      </w:r>
    </w:p>
    <w:p w:rsidR="00F43A63" w:rsidRPr="00A57A72" w:rsidRDefault="00EE2436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</w:t>
      </w:r>
      <w:r w:rsidR="00C76939">
        <w:rPr>
          <w:sz w:val="28"/>
          <w:szCs w:val="28"/>
        </w:rPr>
        <w:t xml:space="preserve">Положение </w:t>
      </w:r>
      <w:r w:rsidR="00C76939" w:rsidRPr="00C76939">
        <w:rPr>
          <w:sz w:val="28"/>
          <w:szCs w:val="28"/>
        </w:rPr>
        <w:t>о пункте длительного проживания населения города Байконур</w:t>
      </w:r>
      <w:r w:rsidR="00C76939">
        <w:rPr>
          <w:sz w:val="28"/>
          <w:szCs w:val="28"/>
        </w:rPr>
        <w:t xml:space="preserve">, утвержденное постановлением Главы администрации </w:t>
      </w:r>
      <w:r>
        <w:rPr>
          <w:sz w:val="28"/>
          <w:szCs w:val="28"/>
        </w:rPr>
        <w:t xml:space="preserve">№ 162 (далее – Положение), внести </w:t>
      </w:r>
      <w:r w:rsidR="00035825" w:rsidRPr="00A57A72">
        <w:rPr>
          <w:sz w:val="28"/>
          <w:szCs w:val="28"/>
        </w:rPr>
        <w:t>следующие изменения:</w:t>
      </w:r>
    </w:p>
    <w:p w:rsidR="00C76939" w:rsidRDefault="00A57A72" w:rsidP="00EE2436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</w:t>
      </w:r>
      <w:r w:rsidR="00EE2436">
        <w:rPr>
          <w:sz w:val="28"/>
          <w:szCs w:val="28"/>
        </w:rPr>
        <w:t>1.</w:t>
      </w:r>
      <w:r w:rsidRPr="00A57A72">
        <w:rPr>
          <w:sz w:val="28"/>
          <w:szCs w:val="28"/>
        </w:rPr>
        <w:t> </w:t>
      </w:r>
      <w:r w:rsidR="00C76939">
        <w:rPr>
          <w:sz w:val="28"/>
          <w:szCs w:val="28"/>
        </w:rPr>
        <w:t>В абзаце</w:t>
      </w:r>
      <w:r w:rsidR="00E7594D">
        <w:rPr>
          <w:sz w:val="28"/>
          <w:szCs w:val="28"/>
        </w:rPr>
        <w:t xml:space="preserve"> втором</w:t>
      </w:r>
      <w:r w:rsidR="00C76939">
        <w:rPr>
          <w:sz w:val="28"/>
          <w:szCs w:val="28"/>
        </w:rPr>
        <w:t xml:space="preserve"> </w:t>
      </w:r>
      <w:r w:rsidR="00857327">
        <w:rPr>
          <w:sz w:val="28"/>
          <w:szCs w:val="28"/>
        </w:rPr>
        <w:t>пункта 5.1</w:t>
      </w:r>
      <w:r w:rsidR="00E7594D">
        <w:rPr>
          <w:sz w:val="28"/>
          <w:szCs w:val="28"/>
        </w:rPr>
        <w:t xml:space="preserve"> раздела</w:t>
      </w:r>
      <w:r w:rsidR="00857327">
        <w:rPr>
          <w:sz w:val="28"/>
          <w:szCs w:val="28"/>
        </w:rPr>
        <w:t xml:space="preserve"> 5 Положения</w:t>
      </w:r>
      <w:r w:rsidR="007672EE">
        <w:rPr>
          <w:sz w:val="28"/>
          <w:szCs w:val="28"/>
        </w:rPr>
        <w:t xml:space="preserve"> слова </w:t>
      </w:r>
      <w:r w:rsidR="00EE2436">
        <w:rPr>
          <w:sz w:val="28"/>
          <w:szCs w:val="28"/>
        </w:rPr>
        <w:br/>
      </w:r>
      <w:r w:rsidR="007672EE">
        <w:rPr>
          <w:sz w:val="28"/>
          <w:szCs w:val="28"/>
        </w:rPr>
        <w:t>«с отделом по Ч</w:t>
      </w:r>
      <w:r w:rsidR="00857327">
        <w:rPr>
          <w:sz w:val="28"/>
          <w:szCs w:val="28"/>
        </w:rPr>
        <w:t>С администрации города Байконур</w:t>
      </w:r>
      <w:r w:rsidR="007672EE">
        <w:rPr>
          <w:sz w:val="28"/>
          <w:szCs w:val="28"/>
        </w:rPr>
        <w:t xml:space="preserve">» заменить словами </w:t>
      </w:r>
      <w:r w:rsidR="00EE2436">
        <w:rPr>
          <w:sz w:val="28"/>
          <w:szCs w:val="28"/>
        </w:rPr>
        <w:br/>
      </w:r>
      <w:r w:rsidR="007672EE">
        <w:rPr>
          <w:sz w:val="28"/>
          <w:szCs w:val="28"/>
        </w:rPr>
        <w:t>«с отделом территориальной безопасности Управления безопасности и режим</w:t>
      </w:r>
      <w:r w:rsidR="00857327">
        <w:rPr>
          <w:sz w:val="28"/>
          <w:szCs w:val="28"/>
        </w:rPr>
        <w:t>а администрации города Байконур</w:t>
      </w:r>
      <w:r w:rsidR="007672EE">
        <w:rPr>
          <w:sz w:val="28"/>
          <w:szCs w:val="28"/>
        </w:rPr>
        <w:t>».</w:t>
      </w:r>
    </w:p>
    <w:p w:rsidR="00C76939" w:rsidRDefault="007672EE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2436">
        <w:rPr>
          <w:sz w:val="28"/>
          <w:szCs w:val="28"/>
        </w:rPr>
        <w:t>1.</w:t>
      </w:r>
      <w:r>
        <w:rPr>
          <w:sz w:val="28"/>
          <w:szCs w:val="28"/>
        </w:rPr>
        <w:t xml:space="preserve">2. В абзаце </w:t>
      </w:r>
      <w:r w:rsidR="00E7594D">
        <w:rPr>
          <w:sz w:val="28"/>
          <w:szCs w:val="28"/>
        </w:rPr>
        <w:t>третьем подпункта «б»</w:t>
      </w:r>
      <w:r>
        <w:rPr>
          <w:sz w:val="28"/>
          <w:szCs w:val="28"/>
        </w:rPr>
        <w:t xml:space="preserve"> </w:t>
      </w:r>
      <w:r w:rsidR="00E7594D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5.1</w:t>
      </w:r>
      <w:r w:rsidR="00CE1F0E">
        <w:rPr>
          <w:sz w:val="28"/>
          <w:szCs w:val="28"/>
        </w:rPr>
        <w:t xml:space="preserve"> </w:t>
      </w:r>
      <w:r w:rsidR="00E7594D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5 По</w:t>
      </w:r>
      <w:r w:rsidR="00857327">
        <w:rPr>
          <w:sz w:val="28"/>
          <w:szCs w:val="28"/>
        </w:rPr>
        <w:t>ложения слова «с отделом по ЧС</w:t>
      </w:r>
      <w:r>
        <w:rPr>
          <w:sz w:val="28"/>
          <w:szCs w:val="28"/>
        </w:rPr>
        <w:t>» заменить словами «с отделом территориальной безопасности Управления безопасности и режим</w:t>
      </w:r>
      <w:r w:rsidR="00857327">
        <w:rPr>
          <w:sz w:val="28"/>
          <w:szCs w:val="28"/>
        </w:rPr>
        <w:t>а администрации города Байконур</w:t>
      </w:r>
      <w:r>
        <w:rPr>
          <w:sz w:val="28"/>
          <w:szCs w:val="28"/>
        </w:rPr>
        <w:t>».</w:t>
      </w:r>
    </w:p>
    <w:p w:rsidR="007672EE" w:rsidRDefault="007672EE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E2436">
        <w:rPr>
          <w:sz w:val="28"/>
          <w:szCs w:val="28"/>
        </w:rPr>
        <w:t>1.</w:t>
      </w:r>
      <w:r>
        <w:rPr>
          <w:sz w:val="28"/>
          <w:szCs w:val="28"/>
        </w:rPr>
        <w:t xml:space="preserve">3. В абзаце </w:t>
      </w:r>
      <w:r w:rsidR="00CE1F0E">
        <w:rPr>
          <w:sz w:val="28"/>
          <w:szCs w:val="28"/>
        </w:rPr>
        <w:t xml:space="preserve">втором подпункта «а» </w:t>
      </w:r>
      <w:r>
        <w:rPr>
          <w:sz w:val="28"/>
          <w:szCs w:val="28"/>
        </w:rPr>
        <w:t>пункта 5.2</w:t>
      </w:r>
      <w:r w:rsidRPr="007672EE">
        <w:rPr>
          <w:sz w:val="28"/>
          <w:szCs w:val="28"/>
        </w:rPr>
        <w:t xml:space="preserve"> </w:t>
      </w:r>
      <w:r w:rsidR="00CE1F0E">
        <w:rPr>
          <w:sz w:val="28"/>
          <w:szCs w:val="28"/>
        </w:rPr>
        <w:t>раздела</w:t>
      </w:r>
      <w:r w:rsidRPr="007672EE">
        <w:rPr>
          <w:sz w:val="28"/>
          <w:szCs w:val="28"/>
        </w:rPr>
        <w:t xml:space="preserve"> 5 Положения слова</w:t>
      </w:r>
      <w:r w:rsidR="00857327">
        <w:rPr>
          <w:sz w:val="28"/>
          <w:szCs w:val="28"/>
        </w:rPr>
        <w:t xml:space="preserve"> «отдела по ЧС</w:t>
      </w:r>
      <w:r>
        <w:rPr>
          <w:sz w:val="28"/>
          <w:szCs w:val="28"/>
        </w:rPr>
        <w:t>» заменить словами «отдела территориальной безопасности Управления безопасности и режим</w:t>
      </w:r>
      <w:r w:rsidR="00857327">
        <w:rPr>
          <w:sz w:val="28"/>
          <w:szCs w:val="28"/>
        </w:rPr>
        <w:t>а администрации города Байконур</w:t>
      </w:r>
      <w:r>
        <w:rPr>
          <w:sz w:val="28"/>
          <w:szCs w:val="28"/>
        </w:rPr>
        <w:t>».</w:t>
      </w:r>
    </w:p>
    <w:p w:rsidR="007672EE" w:rsidRDefault="007672EE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2436">
        <w:rPr>
          <w:sz w:val="28"/>
          <w:szCs w:val="28"/>
        </w:rPr>
        <w:t>1.</w:t>
      </w:r>
      <w:r>
        <w:rPr>
          <w:sz w:val="28"/>
          <w:szCs w:val="28"/>
        </w:rPr>
        <w:t xml:space="preserve">4. В абзаце </w:t>
      </w:r>
      <w:r w:rsidR="00CE1F0E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</w:t>
      </w:r>
      <w:r w:rsidRPr="007672EE">
        <w:rPr>
          <w:sz w:val="28"/>
          <w:szCs w:val="28"/>
        </w:rPr>
        <w:t>подпункта</w:t>
      </w:r>
      <w:r w:rsidR="00CE1F0E">
        <w:rPr>
          <w:sz w:val="28"/>
          <w:szCs w:val="28"/>
        </w:rPr>
        <w:t xml:space="preserve"> «б» пункта</w:t>
      </w:r>
      <w:r w:rsidRPr="007672EE">
        <w:rPr>
          <w:sz w:val="28"/>
          <w:szCs w:val="28"/>
        </w:rPr>
        <w:t xml:space="preserve"> 5.2</w:t>
      </w:r>
      <w:r w:rsidR="00CE1F0E">
        <w:rPr>
          <w:sz w:val="28"/>
          <w:szCs w:val="28"/>
        </w:rPr>
        <w:t xml:space="preserve"> раздела</w:t>
      </w:r>
      <w:r w:rsidRPr="007672EE">
        <w:rPr>
          <w:sz w:val="28"/>
          <w:szCs w:val="28"/>
        </w:rPr>
        <w:t xml:space="preserve"> 5 Положения слова</w:t>
      </w:r>
      <w:r w:rsidR="00857327">
        <w:rPr>
          <w:sz w:val="28"/>
          <w:szCs w:val="28"/>
        </w:rPr>
        <w:t xml:space="preserve"> «отдела по ЧС</w:t>
      </w:r>
      <w:r>
        <w:rPr>
          <w:sz w:val="28"/>
          <w:szCs w:val="28"/>
        </w:rPr>
        <w:t xml:space="preserve">» </w:t>
      </w:r>
      <w:r w:rsidRPr="007672EE">
        <w:rPr>
          <w:sz w:val="28"/>
          <w:szCs w:val="28"/>
        </w:rPr>
        <w:t>заменить словами «отдела территориальной безопасности Управления безопасности и режим</w:t>
      </w:r>
      <w:r w:rsidR="00857327">
        <w:rPr>
          <w:sz w:val="28"/>
          <w:szCs w:val="28"/>
        </w:rPr>
        <w:t>а администрации города Байконур</w:t>
      </w:r>
      <w:r w:rsidRPr="007672EE">
        <w:rPr>
          <w:sz w:val="28"/>
          <w:szCs w:val="28"/>
        </w:rPr>
        <w:t>».</w:t>
      </w:r>
    </w:p>
    <w:p w:rsidR="008321E3" w:rsidRPr="008321E3" w:rsidRDefault="008321E3" w:rsidP="00EE2436">
      <w:pPr>
        <w:spacing w:line="360" w:lineRule="auto"/>
        <w:ind w:firstLine="709"/>
        <w:jc w:val="both"/>
        <w:rPr>
          <w:sz w:val="28"/>
          <w:szCs w:val="28"/>
        </w:rPr>
      </w:pPr>
      <w:r w:rsidRPr="008321E3">
        <w:rPr>
          <w:sz w:val="28"/>
          <w:szCs w:val="28"/>
        </w:rPr>
        <w:t>1</w:t>
      </w:r>
      <w:r w:rsidR="009078B4">
        <w:rPr>
          <w:sz w:val="28"/>
          <w:szCs w:val="28"/>
        </w:rPr>
        <w:t xml:space="preserve">.1.5. Пункт 6.2 раздела 4 считать </w:t>
      </w:r>
      <w:r>
        <w:rPr>
          <w:sz w:val="28"/>
          <w:szCs w:val="28"/>
        </w:rPr>
        <w:t>пунктом 4.2 соответственно.</w:t>
      </w:r>
    </w:p>
    <w:p w:rsidR="00C76939" w:rsidRDefault="00EE2436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34A1">
        <w:rPr>
          <w:sz w:val="28"/>
          <w:szCs w:val="28"/>
        </w:rPr>
        <w:t>2. </w:t>
      </w:r>
      <w:r>
        <w:rPr>
          <w:sz w:val="28"/>
          <w:szCs w:val="28"/>
        </w:rPr>
        <w:t>В</w:t>
      </w:r>
      <w:r w:rsidR="005934A1">
        <w:rPr>
          <w:sz w:val="28"/>
          <w:szCs w:val="28"/>
        </w:rPr>
        <w:t xml:space="preserve"> п</w:t>
      </w:r>
      <w:r w:rsidR="00FB54EF">
        <w:rPr>
          <w:sz w:val="28"/>
          <w:szCs w:val="28"/>
        </w:rPr>
        <w:t xml:space="preserve">еречень </w:t>
      </w:r>
      <w:r w:rsidR="00FB54EF" w:rsidRPr="00FB54EF">
        <w:rPr>
          <w:sz w:val="28"/>
          <w:szCs w:val="28"/>
        </w:rPr>
        <w:t>пунктов длительного проживания населения города Байконур</w:t>
      </w:r>
      <w:r w:rsidR="00FB54EF">
        <w:rPr>
          <w:sz w:val="28"/>
          <w:szCs w:val="28"/>
        </w:rPr>
        <w:t xml:space="preserve">, утвержденный постановлением Главы администрации № 162, </w:t>
      </w:r>
      <w:r>
        <w:rPr>
          <w:sz w:val="28"/>
          <w:szCs w:val="28"/>
        </w:rPr>
        <w:t>внести изменения</w:t>
      </w:r>
      <w:r w:rsidR="008573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B54EF">
        <w:rPr>
          <w:sz w:val="28"/>
          <w:szCs w:val="28"/>
        </w:rPr>
        <w:t>изложив его в редакции согласно приложению</w:t>
      </w:r>
      <w:r w:rsidR="00D325B1">
        <w:rPr>
          <w:sz w:val="28"/>
          <w:szCs w:val="28"/>
        </w:rPr>
        <w:t xml:space="preserve"> </w:t>
      </w:r>
      <w:r w:rsidR="00741852">
        <w:rPr>
          <w:sz w:val="28"/>
          <w:szCs w:val="28"/>
        </w:rPr>
        <w:t xml:space="preserve">1 </w:t>
      </w:r>
      <w:r w:rsidR="00FB54EF">
        <w:rPr>
          <w:sz w:val="28"/>
          <w:szCs w:val="28"/>
        </w:rPr>
        <w:t>к настоящему постановлению.</w:t>
      </w:r>
    </w:p>
    <w:p w:rsidR="00FB54EF" w:rsidRDefault="00EE2436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4EF">
        <w:rPr>
          <w:sz w:val="28"/>
          <w:szCs w:val="28"/>
        </w:rPr>
        <w:t>3. </w:t>
      </w:r>
      <w:r>
        <w:rPr>
          <w:sz w:val="28"/>
          <w:szCs w:val="28"/>
        </w:rPr>
        <w:t>В</w:t>
      </w:r>
      <w:r w:rsidR="00741852" w:rsidRPr="00741852">
        <w:rPr>
          <w:sz w:val="28"/>
          <w:szCs w:val="28"/>
        </w:rPr>
        <w:t xml:space="preserve"> </w:t>
      </w:r>
      <w:r w:rsidR="005934A1">
        <w:rPr>
          <w:sz w:val="28"/>
          <w:szCs w:val="28"/>
        </w:rPr>
        <w:t>п</w:t>
      </w:r>
      <w:r w:rsidR="00741852">
        <w:rPr>
          <w:sz w:val="28"/>
          <w:szCs w:val="28"/>
        </w:rPr>
        <w:t>ерсональный с</w:t>
      </w:r>
      <w:r w:rsidR="00741852" w:rsidRPr="00741852">
        <w:rPr>
          <w:sz w:val="28"/>
          <w:szCs w:val="28"/>
        </w:rPr>
        <w:t>остав</w:t>
      </w:r>
      <w:r w:rsidR="00741852">
        <w:rPr>
          <w:sz w:val="28"/>
          <w:szCs w:val="28"/>
        </w:rPr>
        <w:t xml:space="preserve"> </w:t>
      </w:r>
      <w:r w:rsidR="00741852" w:rsidRPr="00741852">
        <w:rPr>
          <w:sz w:val="28"/>
          <w:szCs w:val="28"/>
        </w:rPr>
        <w:t xml:space="preserve">начальников и заместителей начальников пунктов длительного проживания населения города Байконур, утвержденный постановлением Главы администрации № 162, </w:t>
      </w:r>
      <w:r>
        <w:rPr>
          <w:sz w:val="28"/>
          <w:szCs w:val="28"/>
        </w:rPr>
        <w:t>в</w:t>
      </w:r>
      <w:r w:rsidRPr="00741852">
        <w:rPr>
          <w:sz w:val="28"/>
          <w:szCs w:val="28"/>
        </w:rPr>
        <w:t>нести изменения</w:t>
      </w:r>
      <w:r w:rsidR="00857327">
        <w:rPr>
          <w:sz w:val="28"/>
          <w:szCs w:val="28"/>
        </w:rPr>
        <w:t>,</w:t>
      </w:r>
      <w:r w:rsidRPr="00741852">
        <w:rPr>
          <w:sz w:val="28"/>
          <w:szCs w:val="28"/>
        </w:rPr>
        <w:t xml:space="preserve"> </w:t>
      </w:r>
      <w:r w:rsidR="00741852" w:rsidRPr="00741852">
        <w:rPr>
          <w:sz w:val="28"/>
          <w:szCs w:val="28"/>
        </w:rPr>
        <w:t xml:space="preserve">изложив его </w:t>
      </w:r>
      <w:r>
        <w:rPr>
          <w:sz w:val="28"/>
          <w:szCs w:val="28"/>
        </w:rPr>
        <w:br/>
      </w:r>
      <w:r w:rsidR="00741852" w:rsidRPr="00741852">
        <w:rPr>
          <w:sz w:val="28"/>
          <w:szCs w:val="28"/>
        </w:rPr>
        <w:t xml:space="preserve">в редакции согласно приложению </w:t>
      </w:r>
      <w:r w:rsidR="00741852">
        <w:rPr>
          <w:sz w:val="28"/>
          <w:szCs w:val="28"/>
        </w:rPr>
        <w:t xml:space="preserve">2 </w:t>
      </w:r>
      <w:r w:rsidR="00741852" w:rsidRPr="00741852">
        <w:rPr>
          <w:sz w:val="28"/>
          <w:szCs w:val="28"/>
        </w:rPr>
        <w:t>к настоящему постановлению.</w:t>
      </w:r>
    </w:p>
    <w:p w:rsidR="002D5833" w:rsidRPr="00A57A72" w:rsidRDefault="00EE2436" w:rsidP="00EE2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EE2436" w:rsidP="00EE2436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111CA2" w:rsidRPr="00111CA2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111CA2">
        <w:rPr>
          <w:sz w:val="28"/>
          <w:szCs w:val="28"/>
        </w:rPr>
        <w:br/>
      </w:r>
      <w:r w:rsidR="00111CA2" w:rsidRPr="00111CA2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EF188C" w:rsidRDefault="00EF188C" w:rsidP="00111CA2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Default="00EF188C" w:rsidP="00111CA2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A57A72" w:rsidRDefault="00E12666" w:rsidP="00111CA2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</w:t>
      </w:r>
      <w:r>
        <w:rPr>
          <w:b/>
          <w:szCs w:val="28"/>
        </w:rPr>
        <w:t xml:space="preserve">                      </w:t>
      </w:r>
      <w:r w:rsidR="00AC38D1">
        <w:rPr>
          <w:b/>
          <w:szCs w:val="28"/>
        </w:rPr>
        <w:t xml:space="preserve">                </w:t>
      </w:r>
      <w:r>
        <w:rPr>
          <w:b/>
          <w:szCs w:val="28"/>
        </w:rPr>
        <w:t>Т.И</w:t>
      </w:r>
      <w:r w:rsidR="002D5833" w:rsidRPr="00A57A72">
        <w:rPr>
          <w:b/>
          <w:szCs w:val="28"/>
        </w:rPr>
        <w:t xml:space="preserve">. </w:t>
      </w:r>
      <w:r>
        <w:rPr>
          <w:b/>
          <w:szCs w:val="28"/>
        </w:rPr>
        <w:t>Вербицкий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FF" w:rsidRDefault="001D6EFF">
      <w:r>
        <w:separator/>
      </w:r>
    </w:p>
  </w:endnote>
  <w:endnote w:type="continuationSeparator" w:id="0">
    <w:p w:rsidR="001D6EFF" w:rsidRDefault="001D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FF" w:rsidRDefault="001D6EFF">
      <w:r>
        <w:separator/>
      </w:r>
    </w:p>
  </w:footnote>
  <w:footnote w:type="continuationSeparator" w:id="0">
    <w:p w:rsidR="001D6EFF" w:rsidRDefault="001D6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9C3328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43B8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617A"/>
    <w:rsid w:val="00106C0F"/>
    <w:rsid w:val="00111602"/>
    <w:rsid w:val="00111CA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D6EFF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27D9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155B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33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436"/>
    <w:rsid w:val="00EE251D"/>
    <w:rsid w:val="00EE25E5"/>
    <w:rsid w:val="00EE555D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5534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6687D5-E75E-46F2-975F-17EB4608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2021-11-24T05:15:00Z</cp:lastPrinted>
  <dcterms:created xsi:type="dcterms:W3CDTF">2024-05-07T12:32:00Z</dcterms:created>
  <dcterms:modified xsi:type="dcterms:W3CDTF">2024-05-07T12:32:00Z</dcterms:modified>
</cp:coreProperties>
</file>