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8D" w:rsidRDefault="00B64A8D">
      <w:pPr>
        <w:tabs>
          <w:tab w:val="left" w:pos="4111"/>
        </w:tabs>
        <w:jc w:val="center"/>
        <w:rPr>
          <w:b/>
          <w:sz w:val="34"/>
        </w:rPr>
      </w:pPr>
      <w:r>
        <w:rPr>
          <w:b/>
        </w:rPr>
        <w:object w:dxaOrig="1329" w:dyaOrig="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pt;height:58.1pt" o:ole="" fillcolor="window">
            <v:imagedata r:id="rId8" o:title=""/>
          </v:shape>
          <o:OLEObject Type="Embed" ProgID="Word.Picture.8" ShapeID="_x0000_i1025" DrawAspect="Content" ObjectID="_1590839056" r:id="rId9"/>
        </w:object>
      </w:r>
    </w:p>
    <w:p w:rsidR="00B64A8D" w:rsidRDefault="00B64A8D">
      <w:pPr>
        <w:pStyle w:val="a5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64A8D" w:rsidRDefault="00B64A8D"/>
    <w:p w:rsidR="00B64A8D" w:rsidRDefault="00EA2EFC">
      <w:pPr>
        <w:pStyle w:val="2"/>
        <w:spacing w:line="480" w:lineRule="auto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1792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2.2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in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CpCZ3rjSghYqZ0NtdGzejFbTb87pPSqJerAI8PXi4G0LGQkb1LCxhnA3/efNYMYcvQ6tunc&#10;2C5AQgPQOapxuavBzx5ROJzm2dM8B9H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B64A8D">
        <w:t>РАСПОРЯЖЕНИЕ</w:t>
      </w:r>
    </w:p>
    <w:p w:rsidR="00B64A8D" w:rsidRDefault="00AB7742">
      <w:pPr>
        <w:jc w:val="both"/>
        <w:rPr>
          <w:sz w:val="28"/>
        </w:rPr>
      </w:pPr>
      <w:r>
        <w:rPr>
          <w:sz w:val="28"/>
        </w:rPr>
        <w:t>14 июня 2018 г.</w:t>
      </w:r>
      <w:r w:rsidR="00B64A8D">
        <w:rPr>
          <w:sz w:val="28"/>
        </w:rPr>
        <w:t xml:space="preserve">                               </w:t>
      </w:r>
      <w:r w:rsidR="002D11FC">
        <w:rPr>
          <w:sz w:val="28"/>
        </w:rPr>
        <w:t xml:space="preserve">                              </w:t>
      </w:r>
      <w:r w:rsidR="00B64A8D">
        <w:rPr>
          <w:sz w:val="28"/>
        </w:rPr>
        <w:t xml:space="preserve"> № </w:t>
      </w:r>
      <w:r>
        <w:rPr>
          <w:sz w:val="28"/>
        </w:rPr>
        <w:t>01-233р</w:t>
      </w:r>
    </w:p>
    <w:p w:rsidR="00B64A8D" w:rsidRDefault="00B64A8D">
      <w:pPr>
        <w:pStyle w:val="30"/>
        <w:keepNext w:val="0"/>
        <w:outlineLvl w:val="9"/>
      </w:pPr>
      <w:r>
        <w:t xml:space="preserve">                                                    </w:t>
      </w:r>
    </w:p>
    <w:p w:rsidR="00BD16C0" w:rsidRPr="00B064E6" w:rsidRDefault="00F3473C">
      <w:pPr>
        <w:jc w:val="both"/>
        <w:rPr>
          <w:b/>
          <w:sz w:val="27"/>
          <w:szCs w:val="27"/>
        </w:rPr>
      </w:pPr>
      <w:bookmarkStart w:id="0" w:name="_GoBack"/>
      <w:r w:rsidRPr="00B064E6">
        <w:rPr>
          <w:b/>
          <w:sz w:val="27"/>
          <w:szCs w:val="27"/>
        </w:rPr>
        <w:t xml:space="preserve">О внесении изменений в </w:t>
      </w:r>
      <w:r w:rsidR="00BD16C0" w:rsidRPr="00B064E6">
        <w:rPr>
          <w:b/>
          <w:sz w:val="27"/>
          <w:szCs w:val="27"/>
        </w:rPr>
        <w:t>персональн</w:t>
      </w:r>
      <w:r w:rsidRPr="00B064E6">
        <w:rPr>
          <w:b/>
          <w:sz w:val="27"/>
          <w:szCs w:val="27"/>
        </w:rPr>
        <w:t>ый</w:t>
      </w:r>
      <w:r w:rsidR="00BD16C0" w:rsidRPr="00B064E6">
        <w:rPr>
          <w:b/>
          <w:sz w:val="27"/>
          <w:szCs w:val="27"/>
        </w:rPr>
        <w:t xml:space="preserve"> </w:t>
      </w:r>
    </w:p>
    <w:p w:rsidR="00B64A8D" w:rsidRPr="00B064E6" w:rsidRDefault="00F3473C">
      <w:pPr>
        <w:jc w:val="both"/>
        <w:rPr>
          <w:b/>
          <w:sz w:val="27"/>
          <w:szCs w:val="27"/>
        </w:rPr>
      </w:pPr>
      <w:r w:rsidRPr="00B064E6">
        <w:rPr>
          <w:b/>
          <w:sz w:val="27"/>
          <w:szCs w:val="27"/>
        </w:rPr>
        <w:t>состав</w:t>
      </w:r>
      <w:r w:rsidR="00B64A8D" w:rsidRPr="00B064E6">
        <w:rPr>
          <w:b/>
          <w:sz w:val="27"/>
          <w:szCs w:val="27"/>
        </w:rPr>
        <w:t xml:space="preserve"> Общественного Совета</w:t>
      </w:r>
    </w:p>
    <w:p w:rsidR="00CD70D1" w:rsidRPr="00B064E6" w:rsidRDefault="00B64A8D">
      <w:pPr>
        <w:jc w:val="both"/>
        <w:rPr>
          <w:b/>
          <w:sz w:val="27"/>
          <w:szCs w:val="27"/>
        </w:rPr>
      </w:pPr>
      <w:r w:rsidRPr="00B064E6">
        <w:rPr>
          <w:b/>
          <w:sz w:val="27"/>
          <w:szCs w:val="27"/>
        </w:rPr>
        <w:t>самоуправления города Байконур</w:t>
      </w:r>
    </w:p>
    <w:p w:rsidR="00D0386B" w:rsidRPr="00B064E6" w:rsidRDefault="00BD16C0">
      <w:pPr>
        <w:jc w:val="both"/>
        <w:rPr>
          <w:b/>
          <w:sz w:val="27"/>
          <w:szCs w:val="27"/>
        </w:rPr>
      </w:pPr>
      <w:r w:rsidRPr="00B064E6">
        <w:rPr>
          <w:b/>
          <w:sz w:val="27"/>
          <w:szCs w:val="27"/>
        </w:rPr>
        <w:t>9</w:t>
      </w:r>
      <w:r w:rsidR="00CD70D1" w:rsidRPr="00B064E6">
        <w:rPr>
          <w:b/>
          <w:sz w:val="27"/>
          <w:szCs w:val="27"/>
        </w:rPr>
        <w:t>-го созыва</w:t>
      </w:r>
      <w:r w:rsidR="00F3473C" w:rsidRPr="00B064E6">
        <w:rPr>
          <w:b/>
          <w:sz w:val="27"/>
          <w:szCs w:val="27"/>
        </w:rPr>
        <w:t xml:space="preserve">, утвержденный распоряжением </w:t>
      </w:r>
    </w:p>
    <w:p w:rsidR="00D0386B" w:rsidRPr="00B064E6" w:rsidRDefault="00F3473C">
      <w:pPr>
        <w:jc w:val="both"/>
        <w:rPr>
          <w:b/>
          <w:sz w:val="27"/>
          <w:szCs w:val="27"/>
        </w:rPr>
      </w:pPr>
      <w:r w:rsidRPr="00B064E6">
        <w:rPr>
          <w:b/>
          <w:sz w:val="27"/>
          <w:szCs w:val="27"/>
        </w:rPr>
        <w:t xml:space="preserve">Главы администрации города Байконур </w:t>
      </w:r>
    </w:p>
    <w:p w:rsidR="00B64A8D" w:rsidRPr="00B064E6" w:rsidRDefault="00F3473C">
      <w:pPr>
        <w:jc w:val="both"/>
        <w:rPr>
          <w:b/>
          <w:sz w:val="27"/>
          <w:szCs w:val="27"/>
        </w:rPr>
      </w:pPr>
      <w:r w:rsidRPr="00B064E6">
        <w:rPr>
          <w:b/>
          <w:sz w:val="27"/>
          <w:szCs w:val="27"/>
        </w:rPr>
        <w:t xml:space="preserve">от </w:t>
      </w:r>
      <w:r w:rsidR="00D0386B" w:rsidRPr="00B064E6">
        <w:rPr>
          <w:b/>
          <w:sz w:val="27"/>
          <w:szCs w:val="27"/>
        </w:rPr>
        <w:t xml:space="preserve">27 января </w:t>
      </w:r>
      <w:smartTag w:uri="urn:schemas-microsoft-com:office:smarttags" w:element="metricconverter">
        <w:smartTagPr>
          <w:attr w:name="ProductID" w:val="2017 г"/>
        </w:smartTagPr>
        <w:r w:rsidR="00D0386B" w:rsidRPr="00B064E6">
          <w:rPr>
            <w:b/>
            <w:sz w:val="27"/>
            <w:szCs w:val="27"/>
          </w:rPr>
          <w:t>2017 г</w:t>
        </w:r>
      </w:smartTag>
      <w:r w:rsidR="00D0386B" w:rsidRPr="00B064E6">
        <w:rPr>
          <w:b/>
          <w:sz w:val="27"/>
          <w:szCs w:val="27"/>
        </w:rPr>
        <w:t>. № 01-21р</w:t>
      </w:r>
    </w:p>
    <w:bookmarkEnd w:id="0"/>
    <w:p w:rsidR="00B64A8D" w:rsidRPr="00B064E6" w:rsidRDefault="00B64A8D">
      <w:pPr>
        <w:spacing w:line="360" w:lineRule="auto"/>
        <w:jc w:val="both"/>
        <w:rPr>
          <w:b/>
          <w:sz w:val="27"/>
          <w:szCs w:val="27"/>
        </w:rPr>
      </w:pPr>
    </w:p>
    <w:p w:rsidR="00B64A8D" w:rsidRPr="00B064E6" w:rsidRDefault="00E332EC">
      <w:pPr>
        <w:pStyle w:val="a8"/>
        <w:tabs>
          <w:tab w:val="left" w:pos="567"/>
          <w:tab w:val="left" w:pos="1134"/>
        </w:tabs>
        <w:spacing w:line="360" w:lineRule="auto"/>
        <w:ind w:firstLine="709"/>
        <w:rPr>
          <w:sz w:val="27"/>
          <w:szCs w:val="27"/>
        </w:rPr>
      </w:pPr>
      <w:r w:rsidRPr="00B064E6">
        <w:rPr>
          <w:sz w:val="27"/>
          <w:szCs w:val="27"/>
        </w:rPr>
        <w:t>В соответствии с</w:t>
      </w:r>
      <w:r w:rsidR="00D0386B" w:rsidRPr="00B064E6">
        <w:rPr>
          <w:sz w:val="27"/>
          <w:szCs w:val="27"/>
        </w:rPr>
        <w:t xml:space="preserve"> Положени</w:t>
      </w:r>
      <w:r w:rsidRPr="00B064E6">
        <w:rPr>
          <w:sz w:val="27"/>
          <w:szCs w:val="27"/>
        </w:rPr>
        <w:t>ем</w:t>
      </w:r>
      <w:r w:rsidR="00D0386B" w:rsidRPr="00B064E6">
        <w:rPr>
          <w:sz w:val="27"/>
          <w:szCs w:val="27"/>
        </w:rPr>
        <w:t xml:space="preserve"> об Общественном Совете самоуправления города Байконур, утвержденн</w:t>
      </w:r>
      <w:r w:rsidRPr="00B064E6">
        <w:rPr>
          <w:sz w:val="27"/>
          <w:szCs w:val="27"/>
        </w:rPr>
        <w:t>ым</w:t>
      </w:r>
      <w:r w:rsidR="00D0386B" w:rsidRPr="00B064E6">
        <w:rPr>
          <w:sz w:val="27"/>
          <w:szCs w:val="27"/>
        </w:rPr>
        <w:t xml:space="preserve"> на конференции жителей города по выборам Общественного Совета самоуправления города Байконур 7-го созыва             </w:t>
      </w:r>
      <w:r w:rsidR="00B064E6">
        <w:rPr>
          <w:sz w:val="27"/>
          <w:szCs w:val="27"/>
        </w:rPr>
        <w:t xml:space="preserve">     </w:t>
      </w:r>
      <w:r w:rsidR="00D0386B" w:rsidRPr="00B064E6">
        <w:rPr>
          <w:sz w:val="27"/>
          <w:szCs w:val="27"/>
        </w:rPr>
        <w:t xml:space="preserve">24 декабря </w:t>
      </w:r>
      <w:smartTag w:uri="urn:schemas-microsoft-com:office:smarttags" w:element="metricconverter">
        <w:smartTagPr>
          <w:attr w:name="ProductID" w:val="2010 г"/>
        </w:smartTagPr>
        <w:r w:rsidR="00D0386B" w:rsidRPr="00B064E6">
          <w:rPr>
            <w:sz w:val="27"/>
            <w:szCs w:val="27"/>
          </w:rPr>
          <w:t>2010 г</w:t>
        </w:r>
      </w:smartTag>
      <w:r w:rsidR="00D0386B" w:rsidRPr="00B064E6">
        <w:rPr>
          <w:sz w:val="27"/>
          <w:szCs w:val="27"/>
        </w:rPr>
        <w:t>., протокол</w:t>
      </w:r>
      <w:r w:rsidR="004525F7" w:rsidRPr="00B064E6">
        <w:rPr>
          <w:sz w:val="27"/>
          <w:szCs w:val="27"/>
        </w:rPr>
        <w:t xml:space="preserve">ами </w:t>
      </w:r>
      <w:r w:rsidR="00B064E6" w:rsidRPr="00B064E6">
        <w:rPr>
          <w:sz w:val="27"/>
          <w:szCs w:val="27"/>
        </w:rPr>
        <w:t xml:space="preserve">заседания мандатной комиссии при Общественном Совете самоуправления города Байконур </w:t>
      </w:r>
      <w:r w:rsidR="004525F7" w:rsidRPr="00B064E6">
        <w:rPr>
          <w:sz w:val="27"/>
          <w:szCs w:val="27"/>
        </w:rPr>
        <w:t xml:space="preserve">от 08 декабря </w:t>
      </w:r>
      <w:smartTag w:uri="urn:schemas-microsoft-com:office:smarttags" w:element="metricconverter">
        <w:smartTagPr>
          <w:attr w:name="ProductID" w:val="2017 г"/>
        </w:smartTagPr>
        <w:r w:rsidR="004525F7" w:rsidRPr="00B064E6">
          <w:rPr>
            <w:sz w:val="27"/>
            <w:szCs w:val="27"/>
          </w:rPr>
          <w:t>2017 г</w:t>
        </w:r>
      </w:smartTag>
      <w:r w:rsidR="004525F7" w:rsidRPr="00B064E6">
        <w:rPr>
          <w:sz w:val="27"/>
          <w:szCs w:val="27"/>
        </w:rPr>
        <w:t xml:space="preserve">. </w:t>
      </w:r>
      <w:r w:rsidR="00B064E6">
        <w:rPr>
          <w:sz w:val="27"/>
          <w:szCs w:val="27"/>
        </w:rPr>
        <w:t xml:space="preserve">  </w:t>
      </w:r>
      <w:r w:rsidR="004525F7" w:rsidRPr="00B064E6">
        <w:rPr>
          <w:sz w:val="27"/>
          <w:szCs w:val="27"/>
        </w:rPr>
        <w:t xml:space="preserve">№ 5, от 29 марта </w:t>
      </w:r>
      <w:smartTag w:uri="urn:schemas-microsoft-com:office:smarttags" w:element="metricconverter">
        <w:smartTagPr>
          <w:attr w:name="ProductID" w:val="2018 г"/>
        </w:smartTagPr>
        <w:r w:rsidR="004525F7" w:rsidRPr="00B064E6">
          <w:rPr>
            <w:sz w:val="27"/>
            <w:szCs w:val="27"/>
          </w:rPr>
          <w:t>2018 г</w:t>
        </w:r>
      </w:smartTag>
      <w:r w:rsidR="004525F7" w:rsidRPr="00B064E6">
        <w:rPr>
          <w:sz w:val="27"/>
          <w:szCs w:val="27"/>
        </w:rPr>
        <w:t xml:space="preserve">. № 1, от 22 мая </w:t>
      </w:r>
      <w:smartTag w:uri="urn:schemas-microsoft-com:office:smarttags" w:element="metricconverter">
        <w:smartTagPr>
          <w:attr w:name="ProductID" w:val="2018 г"/>
        </w:smartTagPr>
        <w:r w:rsidR="004525F7" w:rsidRPr="00B064E6">
          <w:rPr>
            <w:sz w:val="27"/>
            <w:szCs w:val="27"/>
          </w:rPr>
          <w:t>2018 г</w:t>
        </w:r>
      </w:smartTag>
      <w:r w:rsidR="004525F7" w:rsidRPr="00B064E6">
        <w:rPr>
          <w:sz w:val="27"/>
          <w:szCs w:val="27"/>
        </w:rPr>
        <w:t>. № 2</w:t>
      </w:r>
      <w:r w:rsidR="00B64A8D" w:rsidRPr="00B064E6">
        <w:rPr>
          <w:sz w:val="27"/>
          <w:szCs w:val="27"/>
        </w:rPr>
        <w:t>:</w:t>
      </w:r>
    </w:p>
    <w:p w:rsidR="00B64A8D" w:rsidRPr="00B064E6" w:rsidRDefault="00D0386B" w:rsidP="004C5E6D">
      <w:pPr>
        <w:pStyle w:val="a8"/>
        <w:numPr>
          <w:ilvl w:val="0"/>
          <w:numId w:val="2"/>
        </w:numPr>
        <w:tabs>
          <w:tab w:val="num" w:pos="0"/>
          <w:tab w:val="left" w:pos="567"/>
          <w:tab w:val="left" w:pos="1134"/>
        </w:tabs>
        <w:spacing w:line="360" w:lineRule="auto"/>
        <w:ind w:left="0" w:firstLine="709"/>
        <w:rPr>
          <w:sz w:val="27"/>
          <w:szCs w:val="27"/>
        </w:rPr>
      </w:pPr>
      <w:r w:rsidRPr="00B064E6">
        <w:rPr>
          <w:sz w:val="27"/>
          <w:szCs w:val="27"/>
        </w:rPr>
        <w:t xml:space="preserve">Внести в персональный состав Общественного Совета самоуправления города Байконур 9-го созыва, утвержденный распоряжением Главы администрации города Байконур от 27 января </w:t>
      </w:r>
      <w:smartTag w:uri="urn:schemas-microsoft-com:office:smarttags" w:element="metricconverter">
        <w:smartTagPr>
          <w:attr w:name="ProductID" w:val="2017 г"/>
        </w:smartTagPr>
        <w:r w:rsidRPr="00B064E6">
          <w:rPr>
            <w:sz w:val="27"/>
            <w:szCs w:val="27"/>
          </w:rPr>
          <w:t>2017 г</w:t>
        </w:r>
      </w:smartTag>
      <w:r w:rsidRPr="00B064E6">
        <w:rPr>
          <w:sz w:val="27"/>
          <w:szCs w:val="27"/>
        </w:rPr>
        <w:t xml:space="preserve">. № 01-21р </w:t>
      </w:r>
      <w:r w:rsidR="00985AEF" w:rsidRPr="00B064E6">
        <w:rPr>
          <w:sz w:val="27"/>
          <w:szCs w:val="27"/>
        </w:rPr>
        <w:t xml:space="preserve">        </w:t>
      </w:r>
      <w:r w:rsidR="00B064E6">
        <w:rPr>
          <w:sz w:val="27"/>
          <w:szCs w:val="27"/>
        </w:rPr>
        <w:t xml:space="preserve">                  </w:t>
      </w:r>
      <w:r w:rsidRPr="00B064E6">
        <w:rPr>
          <w:sz w:val="27"/>
          <w:szCs w:val="27"/>
        </w:rPr>
        <w:t>«Об утверждении персонального состава Общественного Совета самоуправления города Байконур 9-го созыва»</w:t>
      </w:r>
      <w:r w:rsidR="00B2280A" w:rsidRPr="00B064E6">
        <w:rPr>
          <w:sz w:val="27"/>
          <w:szCs w:val="27"/>
        </w:rPr>
        <w:t xml:space="preserve"> (с изменениями)</w:t>
      </w:r>
      <w:r w:rsidRPr="00B064E6">
        <w:rPr>
          <w:sz w:val="27"/>
          <w:szCs w:val="27"/>
        </w:rPr>
        <w:t xml:space="preserve"> (далее – Совет), </w:t>
      </w:r>
      <w:r w:rsidR="004525F7" w:rsidRPr="00B064E6">
        <w:rPr>
          <w:sz w:val="27"/>
          <w:szCs w:val="27"/>
        </w:rPr>
        <w:t xml:space="preserve"> </w:t>
      </w:r>
      <w:r w:rsidRPr="00B064E6">
        <w:rPr>
          <w:sz w:val="27"/>
          <w:szCs w:val="27"/>
        </w:rPr>
        <w:t>следующие изменения:</w:t>
      </w:r>
    </w:p>
    <w:p w:rsidR="002D11FC" w:rsidRPr="00B064E6" w:rsidRDefault="00D0386B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1.1. Включить в персональны</w:t>
      </w:r>
      <w:r w:rsidR="004525F7" w:rsidRPr="00B064E6">
        <w:rPr>
          <w:sz w:val="27"/>
          <w:szCs w:val="27"/>
        </w:rPr>
        <w:t>й состав Совета в качестве членов</w:t>
      </w:r>
      <w:r w:rsidRPr="00B064E6">
        <w:rPr>
          <w:sz w:val="27"/>
          <w:szCs w:val="27"/>
        </w:rPr>
        <w:t xml:space="preserve"> Совета: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Адамчук Татьяну Владимировну – начальника службы средств связи ГУП ПЭО «Байконурэнерго» г.Байконур;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 xml:space="preserve">Демесинова Мырзабека Каленовича </w:t>
      </w:r>
      <w:r w:rsidR="008A5058" w:rsidRPr="00B064E6">
        <w:rPr>
          <w:sz w:val="27"/>
          <w:szCs w:val="27"/>
        </w:rPr>
        <w:t>–</w:t>
      </w:r>
      <w:r w:rsidRPr="00B064E6">
        <w:rPr>
          <w:sz w:val="27"/>
          <w:szCs w:val="27"/>
        </w:rPr>
        <w:t xml:space="preserve"> </w:t>
      </w:r>
      <w:r w:rsidR="008A5058" w:rsidRPr="00B064E6">
        <w:rPr>
          <w:sz w:val="27"/>
          <w:szCs w:val="27"/>
        </w:rPr>
        <w:t>заместителя руководителя ГУ «Управление по обеспечению деятельности специального представителя Президента Республики Казахстан на комплексе «Байконур»</w:t>
      </w:r>
      <w:r w:rsidR="00B064E6" w:rsidRPr="00B064E6">
        <w:rPr>
          <w:sz w:val="27"/>
          <w:szCs w:val="27"/>
        </w:rPr>
        <w:t xml:space="preserve"> (по согласованию)</w:t>
      </w:r>
      <w:r w:rsidR="008A5058" w:rsidRPr="00B064E6">
        <w:rPr>
          <w:sz w:val="27"/>
          <w:szCs w:val="27"/>
        </w:rPr>
        <w:t>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Дмитриеву Елену Сергеевну</w:t>
      </w:r>
      <w:r w:rsidR="008A5058" w:rsidRPr="00B064E6">
        <w:rPr>
          <w:sz w:val="27"/>
          <w:szCs w:val="27"/>
        </w:rPr>
        <w:t xml:space="preserve"> </w:t>
      </w:r>
      <w:r w:rsidR="00FC318F" w:rsidRPr="00B064E6">
        <w:rPr>
          <w:sz w:val="27"/>
          <w:szCs w:val="27"/>
        </w:rPr>
        <w:t>–</w:t>
      </w:r>
      <w:r w:rsidR="008A5058" w:rsidRPr="00B064E6">
        <w:rPr>
          <w:sz w:val="27"/>
          <w:szCs w:val="27"/>
        </w:rPr>
        <w:t xml:space="preserve"> </w:t>
      </w:r>
      <w:r w:rsidR="00FC318F" w:rsidRPr="00B064E6">
        <w:rPr>
          <w:sz w:val="27"/>
          <w:szCs w:val="27"/>
        </w:rPr>
        <w:t xml:space="preserve">ведущего специалиста сектора </w:t>
      </w:r>
      <w:r w:rsidR="00B064E6">
        <w:rPr>
          <w:sz w:val="27"/>
          <w:szCs w:val="27"/>
        </w:rPr>
        <w:t xml:space="preserve">                      </w:t>
      </w:r>
      <w:r w:rsidR="00FC318F" w:rsidRPr="00B064E6">
        <w:rPr>
          <w:sz w:val="27"/>
          <w:szCs w:val="27"/>
        </w:rPr>
        <w:t xml:space="preserve">по взаимодействию с Общественным Советом самоуправления г.Байконур, работе с избирательными комиссиями, общественно-политическими, </w:t>
      </w:r>
      <w:r w:rsidR="00FC318F" w:rsidRPr="00B064E6">
        <w:rPr>
          <w:sz w:val="27"/>
          <w:szCs w:val="27"/>
        </w:rPr>
        <w:lastRenderedPageBreak/>
        <w:t>религиозными объединениями отдела по работе с общественными формированиями администрации города Байконур;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Жакауова Жараса Жеткергеновича</w:t>
      </w:r>
      <w:r w:rsidR="008A5058" w:rsidRPr="00B064E6">
        <w:rPr>
          <w:sz w:val="27"/>
          <w:szCs w:val="27"/>
        </w:rPr>
        <w:t xml:space="preserve"> – начальника изолятора временного содержания Представительства МВД РК в городе Байконыр</w:t>
      </w:r>
      <w:r w:rsidR="00B064E6" w:rsidRPr="00B064E6">
        <w:rPr>
          <w:sz w:val="27"/>
          <w:szCs w:val="27"/>
        </w:rPr>
        <w:t xml:space="preserve"> (по согласованию)</w:t>
      </w:r>
      <w:r w:rsidR="008A5058" w:rsidRPr="00B064E6">
        <w:rPr>
          <w:sz w:val="27"/>
          <w:szCs w:val="27"/>
        </w:rPr>
        <w:t>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Кисель Бориса Константиновича</w:t>
      </w:r>
      <w:r w:rsidR="008A5058" w:rsidRPr="00B064E6">
        <w:rPr>
          <w:sz w:val="27"/>
          <w:szCs w:val="27"/>
        </w:rPr>
        <w:t xml:space="preserve"> – начальника отдела обеспечения безопасности ГУП ЦУР;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 xml:space="preserve">Мажитову Айман Кажбакировну </w:t>
      </w:r>
      <w:r w:rsidR="008A5058" w:rsidRPr="00B064E6">
        <w:rPr>
          <w:sz w:val="27"/>
          <w:szCs w:val="27"/>
        </w:rPr>
        <w:t>– главного инженера ЖЭУ-1 ГУПЖХ;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Мусиркегенова Курмангали Конырбайулы</w:t>
      </w:r>
      <w:r w:rsidR="008A5058" w:rsidRPr="00B064E6">
        <w:rPr>
          <w:sz w:val="27"/>
          <w:szCs w:val="27"/>
        </w:rPr>
        <w:t xml:space="preserve"> – заведующего сектором Кармакшинского районного отдела занятости, социальных программ и РАГС </w:t>
      </w:r>
      <w:r w:rsidR="00B064E6">
        <w:rPr>
          <w:sz w:val="27"/>
          <w:szCs w:val="27"/>
        </w:rPr>
        <w:t xml:space="preserve">   </w:t>
      </w:r>
      <w:r w:rsidR="008A5058" w:rsidRPr="00B064E6">
        <w:rPr>
          <w:sz w:val="27"/>
          <w:szCs w:val="27"/>
        </w:rPr>
        <w:t>по г.Байконыр</w:t>
      </w:r>
      <w:r w:rsidR="00B064E6" w:rsidRPr="00B064E6">
        <w:rPr>
          <w:sz w:val="27"/>
          <w:szCs w:val="27"/>
        </w:rPr>
        <w:t xml:space="preserve"> (по согласованию)</w:t>
      </w:r>
      <w:r w:rsidR="008A5058" w:rsidRPr="00B064E6">
        <w:rPr>
          <w:sz w:val="27"/>
          <w:szCs w:val="27"/>
        </w:rPr>
        <w:t>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Недребенчук Наталью Александровну</w:t>
      </w:r>
      <w:r w:rsidR="008A5058" w:rsidRPr="00B064E6">
        <w:rPr>
          <w:sz w:val="27"/>
          <w:szCs w:val="27"/>
        </w:rPr>
        <w:t xml:space="preserve"> – начальника отдела </w:t>
      </w:r>
      <w:r w:rsidR="00FC318F" w:rsidRPr="00B064E6">
        <w:rPr>
          <w:sz w:val="27"/>
          <w:szCs w:val="27"/>
        </w:rPr>
        <w:t>бухгалтерского учета и финансов – главн</w:t>
      </w:r>
      <w:r w:rsidR="00B064E6">
        <w:rPr>
          <w:sz w:val="27"/>
          <w:szCs w:val="27"/>
        </w:rPr>
        <w:t>ого</w:t>
      </w:r>
      <w:r w:rsidR="00FC318F" w:rsidRPr="00B064E6">
        <w:rPr>
          <w:sz w:val="27"/>
          <w:szCs w:val="27"/>
        </w:rPr>
        <w:t xml:space="preserve"> бухгалтер</w:t>
      </w:r>
      <w:r w:rsidR="00B064E6">
        <w:rPr>
          <w:sz w:val="27"/>
          <w:szCs w:val="27"/>
        </w:rPr>
        <w:t>а</w:t>
      </w:r>
      <w:r w:rsidR="00FC318F" w:rsidRPr="00B064E6">
        <w:rPr>
          <w:sz w:val="27"/>
          <w:szCs w:val="27"/>
        </w:rPr>
        <w:t xml:space="preserve"> Аппарата Главы администрации города Байконур;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Отарову Арманай Айжарыковну</w:t>
      </w:r>
      <w:r w:rsidR="00FC318F" w:rsidRPr="00B064E6">
        <w:rPr>
          <w:sz w:val="27"/>
          <w:szCs w:val="27"/>
        </w:rPr>
        <w:t xml:space="preserve"> – председателя территориального Совета самоуправления граждан при ЖЭУ-2;</w:t>
      </w:r>
    </w:p>
    <w:p w:rsidR="007F0C88" w:rsidRPr="00B064E6" w:rsidRDefault="007F0C88" w:rsidP="00D0386B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Шакишева Галымжана Данагуловича</w:t>
      </w:r>
      <w:r w:rsidR="008A5058" w:rsidRPr="00B064E6">
        <w:rPr>
          <w:sz w:val="27"/>
          <w:szCs w:val="27"/>
        </w:rPr>
        <w:t xml:space="preserve"> – начальника аварийно-диспетчерской службы ГУПЖХ.</w:t>
      </w:r>
    </w:p>
    <w:p w:rsidR="00BD16C0" w:rsidRPr="00B064E6" w:rsidRDefault="00985AEF" w:rsidP="002D11FC">
      <w:pPr>
        <w:pStyle w:val="a8"/>
        <w:widowControl w:val="0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  <w:r w:rsidRPr="00B064E6">
        <w:rPr>
          <w:sz w:val="27"/>
          <w:szCs w:val="27"/>
        </w:rPr>
        <w:tab/>
        <w:t>1.2. Исключить из персональног</w:t>
      </w:r>
      <w:r w:rsidR="006C47ED" w:rsidRPr="00B064E6">
        <w:rPr>
          <w:sz w:val="27"/>
          <w:szCs w:val="27"/>
        </w:rPr>
        <w:t xml:space="preserve">о состава Совета  </w:t>
      </w:r>
      <w:r w:rsidR="00FC318F" w:rsidRPr="00B064E6">
        <w:rPr>
          <w:sz w:val="27"/>
          <w:szCs w:val="27"/>
        </w:rPr>
        <w:t xml:space="preserve">Бисембаева С.А., </w:t>
      </w:r>
      <w:r w:rsidR="00213EA1" w:rsidRPr="00AB7742">
        <w:rPr>
          <w:sz w:val="27"/>
          <w:szCs w:val="27"/>
        </w:rPr>
        <w:t xml:space="preserve">      </w:t>
      </w:r>
      <w:r w:rsidR="00FC318F" w:rsidRPr="00B064E6">
        <w:rPr>
          <w:sz w:val="27"/>
          <w:szCs w:val="27"/>
        </w:rPr>
        <w:t xml:space="preserve">Будунова М.Х., Емец Н.М., Есову Д.Д., Качур Н.Ю., </w:t>
      </w:r>
      <w:r w:rsidR="007F0C88" w:rsidRPr="00B064E6">
        <w:rPr>
          <w:sz w:val="27"/>
          <w:szCs w:val="27"/>
        </w:rPr>
        <w:t xml:space="preserve">Курочкина Н.А., </w:t>
      </w:r>
      <w:r w:rsidR="00213EA1" w:rsidRPr="00AB7742">
        <w:rPr>
          <w:sz w:val="27"/>
          <w:szCs w:val="27"/>
        </w:rPr>
        <w:t xml:space="preserve"> </w:t>
      </w:r>
      <w:r w:rsidR="007F0C88" w:rsidRPr="00B064E6">
        <w:rPr>
          <w:sz w:val="27"/>
          <w:szCs w:val="27"/>
        </w:rPr>
        <w:t xml:space="preserve">Рафаловича С.В., Суйембетова Ш.Ш., </w:t>
      </w:r>
      <w:r w:rsidR="00FC318F" w:rsidRPr="00B064E6">
        <w:rPr>
          <w:sz w:val="27"/>
          <w:szCs w:val="27"/>
        </w:rPr>
        <w:t>Шмакову И.А.</w:t>
      </w:r>
      <w:r w:rsidR="002D11FC" w:rsidRPr="00B064E6">
        <w:rPr>
          <w:sz w:val="27"/>
          <w:szCs w:val="27"/>
        </w:rPr>
        <w:tab/>
      </w:r>
    </w:p>
    <w:p w:rsidR="006D712B" w:rsidRPr="00B064E6" w:rsidRDefault="006D712B" w:rsidP="00985AEF">
      <w:pPr>
        <w:pStyle w:val="a8"/>
        <w:widowControl w:val="0"/>
        <w:numPr>
          <w:ilvl w:val="0"/>
          <w:numId w:val="2"/>
        </w:numPr>
        <w:tabs>
          <w:tab w:val="clear" w:pos="1070"/>
          <w:tab w:val="num" w:pos="0"/>
          <w:tab w:val="left" w:pos="567"/>
          <w:tab w:val="num" w:pos="1134"/>
        </w:tabs>
        <w:spacing w:line="360" w:lineRule="auto"/>
        <w:ind w:left="0" w:firstLine="567"/>
        <w:rPr>
          <w:color w:val="000000"/>
          <w:sz w:val="27"/>
          <w:szCs w:val="27"/>
        </w:rPr>
      </w:pPr>
      <w:r w:rsidRPr="00B064E6">
        <w:rPr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C927F5" w:rsidRPr="00B064E6">
        <w:rPr>
          <w:sz w:val="27"/>
          <w:szCs w:val="27"/>
        </w:rPr>
        <w:t>распоряжение</w:t>
      </w:r>
      <w:r w:rsidRPr="00B064E6">
        <w:rPr>
          <w:sz w:val="27"/>
          <w:szCs w:val="27"/>
        </w:rPr>
        <w:t xml:space="preserve"> в газете «Байконур», информационно-аналитическому отделу Аппарата Главы администрации города Байконур </w:t>
      </w:r>
      <w:r w:rsidR="00C927F5" w:rsidRPr="00B064E6">
        <w:rPr>
          <w:sz w:val="27"/>
          <w:szCs w:val="27"/>
        </w:rPr>
        <w:t xml:space="preserve">разместить </w:t>
      </w:r>
      <w:r w:rsidRPr="00B064E6">
        <w:rPr>
          <w:sz w:val="27"/>
          <w:szCs w:val="27"/>
        </w:rPr>
        <w:t>настоящее</w:t>
      </w:r>
      <w:r w:rsidR="00C927F5" w:rsidRPr="00B064E6">
        <w:rPr>
          <w:sz w:val="27"/>
          <w:szCs w:val="27"/>
        </w:rPr>
        <w:t xml:space="preserve"> ра</w:t>
      </w:r>
      <w:r w:rsidR="00BD16C0" w:rsidRPr="00B064E6">
        <w:rPr>
          <w:sz w:val="27"/>
          <w:szCs w:val="27"/>
        </w:rPr>
        <w:t>споряжение</w:t>
      </w:r>
      <w:r w:rsidR="00C927F5" w:rsidRPr="00B064E6">
        <w:rPr>
          <w:sz w:val="27"/>
          <w:szCs w:val="27"/>
        </w:rPr>
        <w:t xml:space="preserve"> </w:t>
      </w:r>
      <w:r w:rsidRPr="00B064E6">
        <w:rPr>
          <w:sz w:val="27"/>
          <w:szCs w:val="27"/>
        </w:rPr>
        <w:t xml:space="preserve">в информационно-телекоммуникационной сети «Интернет» </w:t>
      </w:r>
      <w:r w:rsidR="00B064E6">
        <w:rPr>
          <w:sz w:val="27"/>
          <w:szCs w:val="27"/>
        </w:rPr>
        <w:t xml:space="preserve">          </w:t>
      </w:r>
      <w:r w:rsidRPr="00B064E6">
        <w:rPr>
          <w:sz w:val="27"/>
          <w:szCs w:val="27"/>
        </w:rPr>
        <w:t xml:space="preserve">на официальном сайте администрации города Байконур </w:t>
      </w:r>
      <w:hyperlink r:id="rId10" w:history="1">
        <w:r w:rsidRPr="00B064E6">
          <w:rPr>
            <w:rStyle w:val="ae"/>
            <w:color w:val="000000"/>
            <w:sz w:val="27"/>
            <w:szCs w:val="27"/>
            <w:u w:val="none"/>
            <w:lang w:val="en-US"/>
          </w:rPr>
          <w:t>www</w:t>
        </w:r>
        <w:r w:rsidRPr="00B064E6">
          <w:rPr>
            <w:rStyle w:val="ae"/>
            <w:color w:val="000000"/>
            <w:sz w:val="27"/>
            <w:szCs w:val="27"/>
            <w:u w:val="none"/>
          </w:rPr>
          <w:t>.</w:t>
        </w:r>
        <w:r w:rsidRPr="00B064E6">
          <w:rPr>
            <w:rStyle w:val="ae"/>
            <w:color w:val="000000"/>
            <w:sz w:val="27"/>
            <w:szCs w:val="27"/>
            <w:u w:val="none"/>
            <w:lang w:val="en-US"/>
          </w:rPr>
          <w:t>baikonuradm</w:t>
        </w:r>
        <w:r w:rsidRPr="00B064E6">
          <w:rPr>
            <w:rStyle w:val="ae"/>
            <w:color w:val="000000"/>
            <w:sz w:val="27"/>
            <w:szCs w:val="27"/>
            <w:u w:val="none"/>
          </w:rPr>
          <w:t>.</w:t>
        </w:r>
        <w:r w:rsidRPr="00B064E6">
          <w:rPr>
            <w:rStyle w:val="ae"/>
            <w:color w:val="000000"/>
            <w:sz w:val="27"/>
            <w:szCs w:val="27"/>
            <w:u w:val="none"/>
            <w:lang w:val="en-US"/>
          </w:rPr>
          <w:t>ru</w:t>
        </w:r>
      </w:hyperlink>
      <w:r w:rsidRPr="00B064E6">
        <w:rPr>
          <w:color w:val="000000"/>
          <w:sz w:val="27"/>
          <w:szCs w:val="27"/>
        </w:rPr>
        <w:t>.</w:t>
      </w:r>
    </w:p>
    <w:p w:rsidR="00B64A8D" w:rsidRPr="00B064E6" w:rsidRDefault="00B64A8D" w:rsidP="004C5E6D">
      <w:pPr>
        <w:pStyle w:val="a8"/>
        <w:numPr>
          <w:ilvl w:val="0"/>
          <w:numId w:val="2"/>
        </w:numPr>
        <w:tabs>
          <w:tab w:val="num" w:pos="0"/>
          <w:tab w:val="left" w:pos="567"/>
        </w:tabs>
        <w:spacing w:line="360" w:lineRule="auto"/>
        <w:ind w:left="0" w:firstLine="709"/>
        <w:rPr>
          <w:sz w:val="27"/>
          <w:szCs w:val="27"/>
        </w:rPr>
      </w:pPr>
      <w:r w:rsidRPr="00B064E6">
        <w:rPr>
          <w:sz w:val="27"/>
          <w:szCs w:val="27"/>
        </w:rPr>
        <w:t xml:space="preserve">Контроль за исполнением настоящего распоряжения </w:t>
      </w:r>
      <w:r w:rsidR="000B331A" w:rsidRPr="00B064E6">
        <w:rPr>
          <w:sz w:val="27"/>
          <w:szCs w:val="27"/>
        </w:rPr>
        <w:t xml:space="preserve">возлагаю </w:t>
      </w:r>
      <w:r w:rsidR="00FC318F" w:rsidRPr="00B064E6">
        <w:rPr>
          <w:sz w:val="27"/>
          <w:szCs w:val="27"/>
        </w:rPr>
        <w:t xml:space="preserve">         </w:t>
      </w:r>
      <w:r w:rsidR="00B064E6">
        <w:rPr>
          <w:sz w:val="27"/>
          <w:szCs w:val="27"/>
        </w:rPr>
        <w:t xml:space="preserve">     </w:t>
      </w:r>
      <w:r w:rsidR="000B331A" w:rsidRPr="00B064E6">
        <w:rPr>
          <w:sz w:val="27"/>
          <w:szCs w:val="27"/>
        </w:rPr>
        <w:t>на заместителя Главы администрации Н.П. Адасева.</w:t>
      </w:r>
    </w:p>
    <w:p w:rsidR="00B64A8D" w:rsidRDefault="00B64A8D">
      <w:pPr>
        <w:pStyle w:val="a8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</w:p>
    <w:p w:rsidR="00B064E6" w:rsidRPr="00B064E6" w:rsidRDefault="00B064E6">
      <w:pPr>
        <w:pStyle w:val="a8"/>
        <w:tabs>
          <w:tab w:val="left" w:pos="567"/>
          <w:tab w:val="left" w:pos="1134"/>
        </w:tabs>
        <w:spacing w:line="360" w:lineRule="auto"/>
        <w:rPr>
          <w:sz w:val="27"/>
          <w:szCs w:val="27"/>
        </w:rPr>
      </w:pPr>
    </w:p>
    <w:p w:rsidR="006D712B" w:rsidRPr="00B064E6" w:rsidRDefault="00B64A8D" w:rsidP="00FC318F">
      <w:pPr>
        <w:pStyle w:val="a8"/>
        <w:tabs>
          <w:tab w:val="left" w:pos="567"/>
          <w:tab w:val="left" w:pos="1134"/>
        </w:tabs>
        <w:spacing w:line="360" w:lineRule="auto"/>
        <w:rPr>
          <w:b/>
          <w:sz w:val="27"/>
          <w:szCs w:val="27"/>
        </w:rPr>
      </w:pPr>
      <w:r w:rsidRPr="00B064E6">
        <w:rPr>
          <w:b/>
          <w:sz w:val="27"/>
          <w:szCs w:val="27"/>
        </w:rPr>
        <w:t>Глав</w:t>
      </w:r>
      <w:r w:rsidR="00985AEF" w:rsidRPr="00B064E6">
        <w:rPr>
          <w:b/>
          <w:sz w:val="27"/>
          <w:szCs w:val="27"/>
        </w:rPr>
        <w:t>а</w:t>
      </w:r>
      <w:r w:rsidRPr="00B064E6">
        <w:rPr>
          <w:b/>
          <w:sz w:val="27"/>
          <w:szCs w:val="27"/>
        </w:rPr>
        <w:t xml:space="preserve"> администрации                        </w:t>
      </w:r>
      <w:r w:rsidR="006D712B" w:rsidRPr="00B064E6">
        <w:rPr>
          <w:b/>
          <w:sz w:val="27"/>
          <w:szCs w:val="27"/>
        </w:rPr>
        <w:t xml:space="preserve">                             </w:t>
      </w:r>
      <w:r w:rsidR="00A970C4" w:rsidRPr="00B064E6">
        <w:rPr>
          <w:b/>
          <w:sz w:val="27"/>
          <w:szCs w:val="27"/>
        </w:rPr>
        <w:t xml:space="preserve">      </w:t>
      </w:r>
      <w:r w:rsidR="000B331A" w:rsidRPr="00B064E6">
        <w:rPr>
          <w:b/>
          <w:sz w:val="27"/>
          <w:szCs w:val="27"/>
        </w:rPr>
        <w:t xml:space="preserve"> </w:t>
      </w:r>
      <w:r w:rsidR="00662E3B" w:rsidRPr="00B064E6">
        <w:rPr>
          <w:b/>
          <w:sz w:val="27"/>
          <w:szCs w:val="27"/>
        </w:rPr>
        <w:t xml:space="preserve">       </w:t>
      </w:r>
      <w:r w:rsidR="00FC318F" w:rsidRPr="00B064E6">
        <w:rPr>
          <w:b/>
          <w:sz w:val="27"/>
          <w:szCs w:val="27"/>
        </w:rPr>
        <w:t xml:space="preserve">   </w:t>
      </w:r>
      <w:r w:rsidR="00B064E6">
        <w:rPr>
          <w:b/>
          <w:sz w:val="27"/>
          <w:szCs w:val="27"/>
        </w:rPr>
        <w:t xml:space="preserve">   </w:t>
      </w:r>
      <w:r w:rsidR="00662E3B" w:rsidRPr="00B064E6">
        <w:rPr>
          <w:b/>
          <w:sz w:val="27"/>
          <w:szCs w:val="27"/>
        </w:rPr>
        <w:t>К.Д. Бусыгин</w:t>
      </w:r>
      <w:r w:rsidR="00FC318F" w:rsidRPr="00B064E6">
        <w:rPr>
          <w:b/>
          <w:sz w:val="27"/>
          <w:szCs w:val="27"/>
        </w:rPr>
        <w:t xml:space="preserve"> </w:t>
      </w:r>
    </w:p>
    <w:sectPr w:rsidR="006D712B" w:rsidRPr="00B064E6" w:rsidSect="00B064E6">
      <w:headerReference w:type="even" r:id="rId11"/>
      <w:headerReference w:type="default" r:id="rId12"/>
      <w:pgSz w:w="11906" w:h="16838"/>
      <w:pgMar w:top="709" w:right="707" w:bottom="709" w:left="1701" w:header="426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AE" w:rsidRDefault="00CF1EAE">
      <w:r>
        <w:separator/>
      </w:r>
    </w:p>
  </w:endnote>
  <w:endnote w:type="continuationSeparator" w:id="0">
    <w:p w:rsidR="00CF1EAE" w:rsidRDefault="00CF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AE" w:rsidRDefault="00CF1EAE">
      <w:r>
        <w:separator/>
      </w:r>
    </w:p>
  </w:footnote>
  <w:footnote w:type="continuationSeparator" w:id="0">
    <w:p w:rsidR="00CF1EAE" w:rsidRDefault="00CF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8D" w:rsidRDefault="00B64A8D" w:rsidP="00CD70D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64A8D" w:rsidRDefault="00B64A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0D1" w:rsidRDefault="00CD70D1" w:rsidP="00140C4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2EFC">
      <w:rPr>
        <w:rStyle w:val="ac"/>
        <w:noProof/>
      </w:rPr>
      <w:t>2</w:t>
    </w:r>
    <w:r>
      <w:rPr>
        <w:rStyle w:val="ac"/>
      </w:rPr>
      <w:fldChar w:fldCharType="end"/>
    </w:r>
  </w:p>
  <w:p w:rsidR="00CD70D1" w:rsidRDefault="00CD70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6F1"/>
    <w:multiLevelType w:val="multilevel"/>
    <w:tmpl w:val="77CC5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1AC23CC0"/>
    <w:multiLevelType w:val="singleLevel"/>
    <w:tmpl w:val="771007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A044AF"/>
    <w:multiLevelType w:val="singleLevel"/>
    <w:tmpl w:val="771007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275A64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DE25AC"/>
    <w:multiLevelType w:val="hybridMultilevel"/>
    <w:tmpl w:val="03BE07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3990ABA"/>
    <w:multiLevelType w:val="singleLevel"/>
    <w:tmpl w:val="771007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8A1C08"/>
    <w:multiLevelType w:val="singleLevel"/>
    <w:tmpl w:val="771007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B61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53C3E21"/>
    <w:multiLevelType w:val="singleLevel"/>
    <w:tmpl w:val="8BEE9196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E2"/>
    <w:rsid w:val="00003AC7"/>
    <w:rsid w:val="000A7CE2"/>
    <w:rsid w:val="000B331A"/>
    <w:rsid w:val="000E3A18"/>
    <w:rsid w:val="00133750"/>
    <w:rsid w:val="00140C46"/>
    <w:rsid w:val="001517C2"/>
    <w:rsid w:val="00213EA1"/>
    <w:rsid w:val="002B0EAF"/>
    <w:rsid w:val="002D11FC"/>
    <w:rsid w:val="003740C0"/>
    <w:rsid w:val="00381663"/>
    <w:rsid w:val="003C4F61"/>
    <w:rsid w:val="0040027F"/>
    <w:rsid w:val="004525F7"/>
    <w:rsid w:val="00453573"/>
    <w:rsid w:val="004C5E6D"/>
    <w:rsid w:val="00544822"/>
    <w:rsid w:val="00566E2F"/>
    <w:rsid w:val="006604B9"/>
    <w:rsid w:val="00662E3B"/>
    <w:rsid w:val="006735CB"/>
    <w:rsid w:val="006C47ED"/>
    <w:rsid w:val="006D712B"/>
    <w:rsid w:val="00747426"/>
    <w:rsid w:val="007E3004"/>
    <w:rsid w:val="007F0C88"/>
    <w:rsid w:val="008065DB"/>
    <w:rsid w:val="008A0270"/>
    <w:rsid w:val="008A5058"/>
    <w:rsid w:val="0090778C"/>
    <w:rsid w:val="009405B9"/>
    <w:rsid w:val="00985AEF"/>
    <w:rsid w:val="009C5BA1"/>
    <w:rsid w:val="00A970C4"/>
    <w:rsid w:val="00AB7742"/>
    <w:rsid w:val="00B064E6"/>
    <w:rsid w:val="00B12EAF"/>
    <w:rsid w:val="00B2280A"/>
    <w:rsid w:val="00B64A8D"/>
    <w:rsid w:val="00BD16C0"/>
    <w:rsid w:val="00BD62D5"/>
    <w:rsid w:val="00BF38B2"/>
    <w:rsid w:val="00C927F5"/>
    <w:rsid w:val="00CB7388"/>
    <w:rsid w:val="00CD0206"/>
    <w:rsid w:val="00CD70D1"/>
    <w:rsid w:val="00CF1EAE"/>
    <w:rsid w:val="00D0386B"/>
    <w:rsid w:val="00D31BD0"/>
    <w:rsid w:val="00E332EC"/>
    <w:rsid w:val="00E4154E"/>
    <w:rsid w:val="00EA2EFC"/>
    <w:rsid w:val="00F3473C"/>
    <w:rsid w:val="00F477A9"/>
    <w:rsid w:val="00FC318F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hanging="28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4">
    <w:name w:val="Основной шрифт"/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qFormat/>
    <w:rPr>
      <w:sz w:val="28"/>
    </w:rPr>
  </w:style>
  <w:style w:type="paragraph" w:styleId="22">
    <w:name w:val="Body Text Indent 2"/>
    <w:basedOn w:val="a"/>
    <w:pPr>
      <w:ind w:left="5103"/>
    </w:pPr>
    <w:rPr>
      <w:sz w:val="28"/>
    </w:rPr>
  </w:style>
  <w:style w:type="character" w:styleId="ac">
    <w:name w:val="page number"/>
    <w:basedOn w:val="a0"/>
  </w:style>
  <w:style w:type="paragraph" w:styleId="31">
    <w:name w:val="Body Text 3"/>
    <w:basedOn w:val="a"/>
    <w:pPr>
      <w:widowControl w:val="0"/>
    </w:pPr>
    <w:rPr>
      <w:sz w:val="24"/>
    </w:rPr>
  </w:style>
  <w:style w:type="paragraph" w:styleId="ad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firstLine="709"/>
      <w:jc w:val="both"/>
    </w:pPr>
    <w:rPr>
      <w:sz w:val="28"/>
    </w:rPr>
  </w:style>
  <w:style w:type="character" w:styleId="ae">
    <w:name w:val="Hyperlink"/>
    <w:rsid w:val="006D712B"/>
    <w:rPr>
      <w:color w:val="0000FF"/>
      <w:u w:val="single"/>
    </w:rPr>
  </w:style>
  <w:style w:type="paragraph" w:customStyle="1" w:styleId="a1">
    <w:name w:val=" Знак"/>
    <w:basedOn w:val="a"/>
    <w:link w:val="a0"/>
    <w:rsid w:val="007F0C8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hanging="28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4">
    <w:name w:val="Основной шрифт"/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qFormat/>
    <w:rPr>
      <w:sz w:val="28"/>
    </w:rPr>
  </w:style>
  <w:style w:type="paragraph" w:styleId="22">
    <w:name w:val="Body Text Indent 2"/>
    <w:basedOn w:val="a"/>
    <w:pPr>
      <w:ind w:left="5103"/>
    </w:pPr>
    <w:rPr>
      <w:sz w:val="28"/>
    </w:rPr>
  </w:style>
  <w:style w:type="character" w:styleId="ac">
    <w:name w:val="page number"/>
    <w:basedOn w:val="a0"/>
  </w:style>
  <w:style w:type="paragraph" w:styleId="31">
    <w:name w:val="Body Text 3"/>
    <w:basedOn w:val="a"/>
    <w:pPr>
      <w:widowControl w:val="0"/>
    </w:pPr>
    <w:rPr>
      <w:sz w:val="24"/>
    </w:rPr>
  </w:style>
  <w:style w:type="paragraph" w:styleId="ad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firstLine="709"/>
      <w:jc w:val="both"/>
    </w:pPr>
    <w:rPr>
      <w:sz w:val="28"/>
    </w:rPr>
  </w:style>
  <w:style w:type="character" w:styleId="ae">
    <w:name w:val="Hyperlink"/>
    <w:rsid w:val="006D712B"/>
    <w:rPr>
      <w:color w:val="0000FF"/>
      <w:u w:val="single"/>
    </w:rPr>
  </w:style>
  <w:style w:type="paragraph" w:customStyle="1" w:styleId="a1">
    <w:name w:val=" Знак"/>
    <w:basedOn w:val="a"/>
    <w:link w:val="a0"/>
    <w:rsid w:val="007F0C8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3552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spec-02</cp:lastModifiedBy>
  <cp:revision>2</cp:revision>
  <cp:lastPrinted>2018-05-31T09:49:00Z</cp:lastPrinted>
  <dcterms:created xsi:type="dcterms:W3CDTF">2018-06-18T08:58:00Z</dcterms:created>
  <dcterms:modified xsi:type="dcterms:W3CDTF">2018-06-18T08:58:00Z</dcterms:modified>
</cp:coreProperties>
</file>